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68067" w14:textId="77777777" w:rsidR="00A56541" w:rsidRPr="001A1F36" w:rsidRDefault="00A56541" w:rsidP="00A56541">
      <w:pPr>
        <w:widowControl/>
        <w:shd w:val="clear" w:color="auto" w:fill="FFFFFF"/>
        <w:autoSpaceDE/>
        <w:autoSpaceDN/>
        <w:adjustRightInd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1A1F36">
        <w:rPr>
          <w:rFonts w:asciiTheme="minorHAnsi" w:hAnsiTheme="minorHAnsi"/>
          <w:b/>
          <w:sz w:val="22"/>
          <w:szCs w:val="22"/>
        </w:rPr>
        <w:t>Klauzula informacyjna dla przedstawicieli kontrahenta</w:t>
      </w:r>
    </w:p>
    <w:p w14:paraId="13C8CEBB" w14:textId="77777777" w:rsidR="00A56541" w:rsidRPr="001A1F36" w:rsidRDefault="00A56541" w:rsidP="00A56541">
      <w:pPr>
        <w:widowControl/>
        <w:shd w:val="clear" w:color="auto" w:fill="FFFFFF"/>
        <w:autoSpaceDE/>
        <w:autoSpaceDN/>
        <w:adjustRightInd/>
        <w:spacing w:after="240"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1A1F36">
        <w:rPr>
          <w:rFonts w:asciiTheme="minorHAnsi" w:hAnsiTheme="minorHAnsi"/>
          <w:b/>
          <w:sz w:val="22"/>
          <w:szCs w:val="22"/>
        </w:rPr>
        <w:t>(wpisanych do umowy jako osoby uprawnione do podpisania i kontaktu w związku z realizacją umowy)</w:t>
      </w:r>
    </w:p>
    <w:p w14:paraId="19AF9136" w14:textId="77777777" w:rsidR="00A56541" w:rsidRPr="001A1F36" w:rsidRDefault="00A56541" w:rsidP="002523F2">
      <w:pPr>
        <w:widowControl/>
        <w:autoSpaceDE/>
        <w:autoSpaceDN/>
        <w:adjustRightInd/>
        <w:spacing w:after="16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Administratorem Pani / Pana danych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osobowych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jest Zarząd Morskich Portów Szczecin  i Świnoujście S.A. ul. Bytomska 7, 70-603 Szczecin;  </w:t>
      </w:r>
    </w:p>
    <w:p w14:paraId="7F627DB6" w14:textId="77777777" w:rsidR="00A56541" w:rsidRPr="001A1F36" w:rsidRDefault="00A56541" w:rsidP="00A56541">
      <w:pPr>
        <w:widowControl/>
        <w:autoSpaceDE/>
        <w:autoSpaceDN/>
        <w:adjustRightInd/>
        <w:spacing w:after="160" w:line="276" w:lineRule="auto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Administrator wyznaczył </w:t>
      </w:r>
      <w:r w:rsidRPr="001A1F36">
        <w:rPr>
          <w:rFonts w:asciiTheme="minorHAnsi" w:hAnsiTheme="minorHAnsi" w:cs="Calibri"/>
          <w:b/>
          <w:sz w:val="22"/>
          <w:szCs w:val="22"/>
          <w:lang w:eastAsia="en-US"/>
        </w:rPr>
        <w:t>Inspektora Ochrony Danych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>, z którym można kontaktować się  w sprawach związanych z przetwarzaniem danych osobowych za pośrednictwem adresu e-mail</w:t>
      </w:r>
      <w:r w:rsidR="002523F2">
        <w:rPr>
          <w:rFonts w:asciiTheme="minorHAnsi" w:hAnsiTheme="minorHAnsi" w:cs="Calibri"/>
          <w:sz w:val="22"/>
          <w:szCs w:val="22"/>
          <w:lang w:eastAsia="en-US"/>
        </w:rPr>
        <w:t xml:space="preserve">: </w:t>
      </w:r>
      <w:hyperlink r:id="rId8" w:history="1">
        <w:r w:rsidR="002523F2" w:rsidRPr="00FD56FD">
          <w:rPr>
            <w:rStyle w:val="Hipercze"/>
            <w:rFonts w:asciiTheme="minorHAnsi" w:hAnsiTheme="minorHAnsi" w:cs="Calibri"/>
            <w:sz w:val="22"/>
            <w:szCs w:val="22"/>
            <w:lang w:eastAsia="en-US"/>
          </w:rPr>
          <w:t>iod@port.szczecin.pl</w:t>
        </w:r>
      </w:hyperlink>
      <w:r w:rsidRPr="001A1F36">
        <w:rPr>
          <w:rFonts w:asciiTheme="minorHAnsi" w:hAnsiTheme="minorHAnsi" w:cs="Calibri"/>
          <w:color w:val="0563C1"/>
          <w:sz w:val="22"/>
          <w:szCs w:val="22"/>
          <w:u w:val="single"/>
          <w:lang w:eastAsia="en-US"/>
        </w:rPr>
        <w:t>;</w:t>
      </w:r>
    </w:p>
    <w:p w14:paraId="007D98B2" w14:textId="1A46F973" w:rsidR="00A56541" w:rsidRPr="001A1F36" w:rsidRDefault="00A56541" w:rsidP="00E00CE4">
      <w:pPr>
        <w:widowControl/>
        <w:autoSpaceDE/>
        <w:autoSpaceDN/>
        <w:adjustRightInd/>
        <w:spacing w:after="16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przetwarzane będą w celu podpisania i realizacji umowy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, 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której stroną </w:t>
      </w:r>
      <w:r w:rsidRPr="007133A2">
        <w:rPr>
          <w:rFonts w:asciiTheme="minorHAnsi" w:hAnsiTheme="minorHAnsi" w:cs="Calibri"/>
          <w:sz w:val="22"/>
          <w:szCs w:val="22"/>
          <w:lang w:eastAsia="en-US"/>
        </w:rPr>
        <w:t xml:space="preserve">jest </w:t>
      </w:r>
      <w:r w:rsidR="007133A2" w:rsidRPr="007133A2">
        <w:rPr>
          <w:rFonts w:asciiTheme="minorHAnsi" w:hAnsiTheme="minorHAnsi" w:cs="Calibri"/>
          <w:sz w:val="22"/>
          <w:szCs w:val="22"/>
          <w:lang w:eastAsia="en-US"/>
        </w:rPr>
        <w:t>………………………………………………………</w:t>
      </w:r>
      <w:r w:rsidR="003024D7">
        <w:rPr>
          <w:rFonts w:asciiTheme="minorHAnsi" w:hAnsiTheme="minorHAnsi" w:cs="Calibri"/>
          <w:sz w:val="22"/>
          <w:szCs w:val="22"/>
          <w:lang w:eastAsia="en-US"/>
        </w:rPr>
        <w:t xml:space="preserve"> z siedzibą w ………………………….</w:t>
      </w:r>
      <w:r w:rsidR="00D72D49" w:rsidRPr="007133A2">
        <w:rPr>
          <w:rFonts w:asciiTheme="minorHAnsi" w:hAnsiTheme="minorHAnsi" w:cs="Calibri"/>
          <w:sz w:val="22"/>
          <w:szCs w:val="22"/>
          <w:lang w:eastAsia="en-US"/>
        </w:rPr>
        <w:t xml:space="preserve"> </w:t>
      </w:r>
      <w:r w:rsidR="00E00CE4" w:rsidRPr="007133A2">
        <w:rPr>
          <w:rFonts w:asciiTheme="minorHAnsi" w:hAnsiTheme="minorHAnsi" w:cs="Calibri"/>
          <w:sz w:val="22"/>
          <w:szCs w:val="22"/>
          <w:lang w:eastAsia="en-US"/>
        </w:rPr>
        <w:t>oraz</w:t>
      </w:r>
      <w:r w:rsidR="00E00CE4" w:rsidRPr="00E00CE4">
        <w:rPr>
          <w:rFonts w:asciiTheme="minorHAnsi" w:hAnsiTheme="minorHAnsi" w:cs="Calibri"/>
          <w:sz w:val="22"/>
          <w:szCs w:val="22"/>
          <w:lang w:eastAsia="en-US"/>
        </w:rPr>
        <w:t xml:space="preserve"> ustalenia i dochodzenia roszczeń lub obrony przed ewentualnymi roszczeniami drugiej Strony</w:t>
      </w:r>
      <w:r w:rsidR="00E00CE4">
        <w:rPr>
          <w:rFonts w:asciiTheme="minorHAnsi" w:hAnsiTheme="minorHAnsi" w:cs="Calibri"/>
          <w:sz w:val="22"/>
          <w:szCs w:val="22"/>
          <w:lang w:eastAsia="en-US"/>
        </w:rPr>
        <w:t>.</w:t>
      </w:r>
    </w:p>
    <w:p w14:paraId="6D579597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 w:cs="Calibri"/>
          <w:snapToGrid w:val="0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przetwarzane będą w zakresie: danych podstawowych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umożliwiających      identyfikacje oraz danych kontaktowych umożliwiających kontakt pocztą tradycyjną, pocztą       elektroniczną oraz kontakt telefoniczny</w:t>
      </w:r>
      <w:r w:rsidRPr="001A1F36">
        <w:rPr>
          <w:rFonts w:asciiTheme="minorHAnsi" w:hAnsiTheme="minorHAnsi" w:cs="Calibri"/>
          <w:color w:val="000000"/>
          <w:spacing w:val="4"/>
          <w:sz w:val="22"/>
          <w:szCs w:val="22"/>
          <w:lang w:eastAsia="en-US"/>
        </w:rPr>
        <w:t xml:space="preserve"> imię, nazwisko, zajmowane stanowisko, miejsce pracy oraz posiadane kwalifikacje zawodowe wymagane do realizacji Umowy, a także w przypadku złożenia pełnomocnictw, oświadczeń i innych dokumentów – dane osobowe w nich zawarte.</w:t>
      </w:r>
    </w:p>
    <w:p w14:paraId="5412B326" w14:textId="77777777" w:rsidR="00A56541" w:rsidRPr="001A1F36" w:rsidRDefault="00A56541" w:rsidP="001A1F36">
      <w:pPr>
        <w:widowControl/>
        <w:autoSpaceDE/>
        <w:autoSpaceDN/>
        <w:adjustRightInd/>
        <w:spacing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mogą zostać przekazane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: </w:t>
      </w:r>
    </w:p>
    <w:p w14:paraId="6C6F9065" w14:textId="77777777" w:rsidR="00A56541" w:rsidRPr="001A1F36" w:rsidRDefault="00A56541" w:rsidP="00A56541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 w:cs="Calibr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Podmiotom przetwarzającym dane w naszym imieniu, uczestniczącym w wykonywaniu naszych czynności: </w:t>
      </w:r>
    </w:p>
    <w:p w14:paraId="0F03597F" w14:textId="77777777" w:rsidR="00A56541" w:rsidRPr="001A1F36" w:rsidRDefault="00A56541" w:rsidP="00A56541">
      <w:pPr>
        <w:widowControl/>
        <w:numPr>
          <w:ilvl w:val="0"/>
          <w:numId w:val="2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obsługującym nasze systemy teleinformatyczne lub udostępniającym nam narzędzia informatyczne, wspierającym nas np. w wykonywaniu usług informatycznych;</w:t>
      </w:r>
    </w:p>
    <w:p w14:paraId="0E8D18B5" w14:textId="77777777" w:rsidR="00A56541" w:rsidRPr="001A1F36" w:rsidRDefault="00A56541" w:rsidP="00A56541">
      <w:pPr>
        <w:widowControl/>
        <w:numPr>
          <w:ilvl w:val="0"/>
          <w:numId w:val="2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świadczącym pomoc prawną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02AC151B" w14:textId="2072FA8A" w:rsidR="0083797D" w:rsidRDefault="00A56541" w:rsidP="0083797D">
      <w:pPr>
        <w:widowControl/>
        <w:numPr>
          <w:ilvl w:val="0"/>
          <w:numId w:val="1"/>
        </w:numPr>
        <w:autoSpaceDE/>
        <w:autoSpaceDN/>
        <w:adjustRightInd/>
        <w:spacing w:after="16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W uzasadnionych przypadkach dane mogą być przekazane uprawnionym na mocy prawa instytucjom zgodnie z ich kompetencjami.</w:t>
      </w:r>
    </w:p>
    <w:p w14:paraId="4D99B84F" w14:textId="77777777" w:rsidR="0083797D" w:rsidRPr="0083797D" w:rsidRDefault="0083797D" w:rsidP="0083797D">
      <w:pPr>
        <w:widowControl/>
        <w:autoSpaceDE/>
        <w:autoSpaceDN/>
        <w:adjustRightInd/>
        <w:spacing w:after="160"/>
        <w:ind w:left="720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5820C91" w14:textId="1E531233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dane osobowe będą przetwarzane przez okres niezbędny </w:t>
      </w:r>
      <w:r w:rsidRPr="001A1F36">
        <w:rPr>
          <w:rFonts w:asciiTheme="minorHAnsi" w:hAnsiTheme="minorHAnsi"/>
          <w:sz w:val="22"/>
          <w:szCs w:val="22"/>
          <w:lang w:eastAsia="en-US"/>
        </w:rPr>
        <w:t>do utrzymywania kontaktów związanych z zawarciem i wykonaniem umowy,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 przez okres niezbędny do dochodzenia roszczeń wynikających z umowy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jak również przez okres niezbędny do przechowywania tej umowy dla celów archiwalnych.</w:t>
      </w:r>
    </w:p>
    <w:p w14:paraId="2928E5BA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Podstawą przetwarzania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Pani / Pana danych osobowych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jest realizacja celu wynikającego z  prawnie uzasadnionych interesów realizowanych przez Administratora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lub przez stronę trzecią (art. 6 ust. 1 pkt. f RODO), co oznacza, w tej sytuacji, że Pani/Pana dane osobowe są nam niezbędne dla utrzymywania kontaktu służbowego w związku z zawarciem i wykonaniem umowy, której stroną jest podmiot, wskazujący Panią/Pana do kontaktów związanych z wykonywaniem umowy.</w:t>
      </w:r>
    </w:p>
    <w:p w14:paraId="2101DC40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Ma Pani / Pan prawo do</w:t>
      </w:r>
      <w:r w:rsidRPr="001A1F36">
        <w:rPr>
          <w:rFonts w:asciiTheme="minorHAnsi" w:hAnsiTheme="minorHAnsi"/>
          <w:sz w:val="22"/>
          <w:szCs w:val="22"/>
          <w:lang w:eastAsia="en-US"/>
        </w:rPr>
        <w:t>:</w:t>
      </w:r>
    </w:p>
    <w:p w14:paraId="5F6B4842" w14:textId="50326A62" w:rsidR="00A56541" w:rsidRDefault="00A56541" w:rsidP="00A56541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>żądania dostępu do swoich danych osobowych, ich sprostowania lub ograniczenia   przetwarzania;</w:t>
      </w:r>
    </w:p>
    <w:p w14:paraId="2B8CA154" w14:textId="617BD348" w:rsidR="00A56541" w:rsidRPr="0083797D" w:rsidRDefault="00A56541" w:rsidP="0083797D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83797D">
        <w:rPr>
          <w:rFonts w:asciiTheme="minorHAnsi" w:hAnsiTheme="minorHAnsi"/>
          <w:sz w:val="22"/>
          <w:szCs w:val="22"/>
          <w:lang w:eastAsia="en-US"/>
        </w:rPr>
        <w:t xml:space="preserve">wniesienia skargi do </w:t>
      </w:r>
      <w:r w:rsidR="00B372A6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>Prezesa</w:t>
      </w:r>
      <w:r w:rsidRPr="0083797D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 xml:space="preserve"> Urzędu Ochrony Danych Osobow</w:t>
      </w:r>
      <w:r w:rsidR="00B372A6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>ych</w:t>
      </w:r>
    </w:p>
    <w:p w14:paraId="1DE21D66" w14:textId="77777777" w:rsidR="00746AA0" w:rsidRPr="001A1F36" w:rsidRDefault="00746AA0">
      <w:pPr>
        <w:rPr>
          <w:rFonts w:asciiTheme="minorHAnsi" w:hAnsiTheme="minorHAnsi"/>
          <w:sz w:val="22"/>
          <w:szCs w:val="22"/>
        </w:rPr>
      </w:pPr>
    </w:p>
    <w:sectPr w:rsidR="00746AA0" w:rsidRPr="001A1F36" w:rsidSect="00350A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BF4C" w14:textId="77777777" w:rsidR="00264798" w:rsidRDefault="00264798" w:rsidP="00A56541">
      <w:r>
        <w:separator/>
      </w:r>
    </w:p>
  </w:endnote>
  <w:endnote w:type="continuationSeparator" w:id="0">
    <w:p w14:paraId="5B824750" w14:textId="77777777" w:rsidR="00264798" w:rsidRDefault="00264798" w:rsidP="00A5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85" w:usb1="00000000" w:usb2="00000000" w:usb3="00000000" w:csb0="0000000A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E18D" w14:textId="77777777" w:rsidR="009C648A" w:rsidRDefault="009C64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DBF5" w14:textId="77777777" w:rsidR="009C648A" w:rsidRDefault="009C64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B6CD" w14:textId="77777777" w:rsidR="009C648A" w:rsidRDefault="009C64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5D68" w14:textId="77777777" w:rsidR="00264798" w:rsidRDefault="00264798" w:rsidP="00A56541">
      <w:r>
        <w:separator/>
      </w:r>
    </w:p>
  </w:footnote>
  <w:footnote w:type="continuationSeparator" w:id="0">
    <w:p w14:paraId="60A58743" w14:textId="77777777" w:rsidR="00264798" w:rsidRDefault="00264798" w:rsidP="00A5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DAE2F" w14:textId="77777777" w:rsidR="009C648A" w:rsidRDefault="009C64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9F1F" w14:textId="2CD9A530" w:rsidR="009C648A" w:rsidRPr="009C648A" w:rsidRDefault="009C648A" w:rsidP="009C648A">
    <w:pPr>
      <w:pStyle w:val="Nagwek"/>
      <w:rPr>
        <w:rFonts w:asciiTheme="minorHAnsi" w:hAnsiTheme="minorHAnsi"/>
        <w:b/>
      </w:rPr>
    </w:pP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Pr="009C648A">
      <w:rPr>
        <w:rFonts w:asciiTheme="minorHAnsi" w:hAnsiTheme="minorHAnsi"/>
        <w:b/>
      </w:rPr>
      <w:t xml:space="preserve">Załącznik </w:t>
    </w:r>
    <w:r w:rsidR="000C478D">
      <w:rPr>
        <w:rFonts w:asciiTheme="minorHAnsi" w:hAnsiTheme="minorHAnsi"/>
        <w:b/>
      </w:rPr>
      <w:t xml:space="preserve">3 </w:t>
    </w:r>
    <w:r w:rsidRPr="009C648A">
      <w:rPr>
        <w:rFonts w:asciiTheme="minorHAnsi" w:hAnsiTheme="minorHAnsi"/>
        <w:b/>
      </w:rPr>
      <w:t xml:space="preserve">do </w:t>
    </w:r>
    <w:r w:rsidR="000C478D">
      <w:rPr>
        <w:rFonts w:asciiTheme="minorHAnsi" w:hAnsiTheme="minorHAnsi"/>
        <w:b/>
      </w:rPr>
      <w:t>UMOWY</w:t>
    </w:r>
    <w:r w:rsidRPr="009C648A">
      <w:rPr>
        <w:rFonts w:asciiTheme="minorHAnsi" w:hAnsiTheme="minorHAnsi"/>
        <w:b/>
      </w:rPr>
      <w:t xml:space="preserve"> </w:t>
    </w:r>
    <w:r w:rsidR="000C478D">
      <w:rPr>
        <w:rFonts w:asciiTheme="minorHAnsi" w:hAnsiTheme="minorHAnsi"/>
        <w:b/>
      </w:rPr>
      <w:t>N</w:t>
    </w:r>
    <w:r w:rsidRPr="009C648A">
      <w:rPr>
        <w:rFonts w:asciiTheme="minorHAnsi" w:hAnsiTheme="minorHAnsi"/>
        <w:b/>
      </w:rPr>
      <w:t>r</w:t>
    </w:r>
    <w:r w:rsidR="000C478D">
      <w:rPr>
        <w:rFonts w:asciiTheme="minorHAnsi" w:hAnsiTheme="minorHAnsi"/>
        <w:b/>
      </w:rPr>
      <w:t xml:space="preserve">  </w:t>
    </w:r>
    <w:r w:rsidRPr="009C648A">
      <w:rPr>
        <w:rFonts w:asciiTheme="minorHAnsi" w:hAnsiTheme="minorHAnsi"/>
        <w:b/>
      </w:rPr>
      <w:t xml:space="preserve">  NI/  /UH-I/  /2026</w:t>
    </w:r>
  </w:p>
  <w:p w14:paraId="59FE4465" w14:textId="77777777" w:rsidR="007133A2" w:rsidRPr="00E07D17" w:rsidRDefault="007133A2" w:rsidP="009C648A">
    <w:pPr>
      <w:pStyle w:val="Nagwek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DB09" w14:textId="77777777" w:rsidR="009C648A" w:rsidRDefault="009C64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14426"/>
    <w:multiLevelType w:val="hybridMultilevel"/>
    <w:tmpl w:val="526696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046AC8"/>
    <w:multiLevelType w:val="hybridMultilevel"/>
    <w:tmpl w:val="240E9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856413"/>
    <w:multiLevelType w:val="hybridMultilevel"/>
    <w:tmpl w:val="D78C91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2729988">
    <w:abstractNumId w:val="1"/>
  </w:num>
  <w:num w:numId="2" w16cid:durableId="1323391596">
    <w:abstractNumId w:val="2"/>
  </w:num>
  <w:num w:numId="3" w16cid:durableId="1929843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541"/>
    <w:rsid w:val="00003FE3"/>
    <w:rsid w:val="000969E8"/>
    <w:rsid w:val="000A67E6"/>
    <w:rsid w:val="000C478D"/>
    <w:rsid w:val="000E1D02"/>
    <w:rsid w:val="00156593"/>
    <w:rsid w:val="00163C81"/>
    <w:rsid w:val="00196A1B"/>
    <w:rsid w:val="001A1F36"/>
    <w:rsid w:val="001B3BD9"/>
    <w:rsid w:val="002127A0"/>
    <w:rsid w:val="00237B48"/>
    <w:rsid w:val="00246825"/>
    <w:rsid w:val="002523F2"/>
    <w:rsid w:val="00264798"/>
    <w:rsid w:val="002A6480"/>
    <w:rsid w:val="002F2116"/>
    <w:rsid w:val="002F3D35"/>
    <w:rsid w:val="003024D7"/>
    <w:rsid w:val="00350A2E"/>
    <w:rsid w:val="00356A9F"/>
    <w:rsid w:val="0036298C"/>
    <w:rsid w:val="003E4C2F"/>
    <w:rsid w:val="003F29E5"/>
    <w:rsid w:val="00444C0A"/>
    <w:rsid w:val="00453A14"/>
    <w:rsid w:val="00485114"/>
    <w:rsid w:val="004901B4"/>
    <w:rsid w:val="00540B3B"/>
    <w:rsid w:val="0054592C"/>
    <w:rsid w:val="005C5C84"/>
    <w:rsid w:val="005D09F5"/>
    <w:rsid w:val="005D1FBC"/>
    <w:rsid w:val="00604E61"/>
    <w:rsid w:val="00620EF6"/>
    <w:rsid w:val="00640CA7"/>
    <w:rsid w:val="006855B0"/>
    <w:rsid w:val="00700D01"/>
    <w:rsid w:val="007133A2"/>
    <w:rsid w:val="00746AA0"/>
    <w:rsid w:val="0077260E"/>
    <w:rsid w:val="0078684F"/>
    <w:rsid w:val="007C1415"/>
    <w:rsid w:val="008131FE"/>
    <w:rsid w:val="008169B7"/>
    <w:rsid w:val="0083797D"/>
    <w:rsid w:val="00895C69"/>
    <w:rsid w:val="008F708B"/>
    <w:rsid w:val="008F7BB1"/>
    <w:rsid w:val="00950ED4"/>
    <w:rsid w:val="0097642A"/>
    <w:rsid w:val="00991CB5"/>
    <w:rsid w:val="009C648A"/>
    <w:rsid w:val="00A0393D"/>
    <w:rsid w:val="00A534A1"/>
    <w:rsid w:val="00A56541"/>
    <w:rsid w:val="00A80BF8"/>
    <w:rsid w:val="00A86188"/>
    <w:rsid w:val="00AB48E8"/>
    <w:rsid w:val="00AE0707"/>
    <w:rsid w:val="00AF0378"/>
    <w:rsid w:val="00B372A6"/>
    <w:rsid w:val="00B65186"/>
    <w:rsid w:val="00B86817"/>
    <w:rsid w:val="00B90C18"/>
    <w:rsid w:val="00B93B94"/>
    <w:rsid w:val="00BB4BD6"/>
    <w:rsid w:val="00BF73FB"/>
    <w:rsid w:val="00C1041F"/>
    <w:rsid w:val="00C32B4C"/>
    <w:rsid w:val="00C6715E"/>
    <w:rsid w:val="00C75884"/>
    <w:rsid w:val="00CA1153"/>
    <w:rsid w:val="00CD020F"/>
    <w:rsid w:val="00D30AAA"/>
    <w:rsid w:val="00D66DAB"/>
    <w:rsid w:val="00D72D49"/>
    <w:rsid w:val="00DE4E5D"/>
    <w:rsid w:val="00DF3AE7"/>
    <w:rsid w:val="00E00CE4"/>
    <w:rsid w:val="00E07D17"/>
    <w:rsid w:val="00E278E3"/>
    <w:rsid w:val="00EB4DCD"/>
    <w:rsid w:val="00EF4838"/>
    <w:rsid w:val="00F24498"/>
    <w:rsid w:val="00F6429B"/>
    <w:rsid w:val="00F929F2"/>
    <w:rsid w:val="00FB0744"/>
    <w:rsid w:val="00FD1599"/>
    <w:rsid w:val="00FD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BF35"/>
  <w15:chartTrackingRefBased/>
  <w15:docId w15:val="{3FEEAF77-0105-47E0-BD31-224F69CE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541"/>
    <w:pPr>
      <w:widowControl w:val="0"/>
      <w:autoSpaceDE w:val="0"/>
      <w:autoSpaceDN w:val="0"/>
      <w:adjustRightInd w:val="0"/>
    </w:pPr>
    <w:rPr>
      <w:rFonts w:ascii="A" w:hAnsi="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298C"/>
    <w:pPr>
      <w:widowControl w:val="0"/>
      <w:autoSpaceDE w:val="0"/>
      <w:autoSpaceDN w:val="0"/>
      <w:adjustRightInd w:val="0"/>
    </w:pPr>
    <w:rPr>
      <w:rFonts w:ascii="A" w:hAnsi="A"/>
    </w:rPr>
  </w:style>
  <w:style w:type="paragraph" w:styleId="Akapitzlist">
    <w:name w:val="List Paragraph"/>
    <w:basedOn w:val="Normalny"/>
    <w:uiPriority w:val="34"/>
    <w:qFormat/>
    <w:rsid w:val="00A5654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5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541"/>
    <w:rPr>
      <w:rFonts w:ascii="A" w:hAnsi="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54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5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541"/>
    <w:rPr>
      <w:rFonts w:ascii="A" w:hAnsi="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54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07D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7D17"/>
    <w:rPr>
      <w:rFonts w:ascii="A" w:hAnsi="A"/>
    </w:rPr>
  </w:style>
  <w:style w:type="paragraph" w:styleId="Stopka">
    <w:name w:val="footer"/>
    <w:basedOn w:val="Normalny"/>
    <w:link w:val="StopkaZnak"/>
    <w:uiPriority w:val="99"/>
    <w:unhideWhenUsed/>
    <w:rsid w:val="00E07D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7D17"/>
    <w:rPr>
      <w:rFonts w:ascii="A" w:hAnsi="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BF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23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23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rt.szczeci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690F1-8DF1-4084-848C-E0D714B9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Żurakowski Marek</dc:creator>
  <cp:keywords/>
  <dc:description/>
  <cp:lastModifiedBy>Kaźmierczak Natalia</cp:lastModifiedBy>
  <cp:revision>3</cp:revision>
  <cp:lastPrinted>2024-03-20T09:27:00Z</cp:lastPrinted>
  <dcterms:created xsi:type="dcterms:W3CDTF">2026-03-23T07:40:00Z</dcterms:created>
  <dcterms:modified xsi:type="dcterms:W3CDTF">2026-04-09T07:14:00Z</dcterms:modified>
</cp:coreProperties>
</file>